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72" w:rsidRDefault="009F6B72" w:rsidP="009F6B72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                                                                                                     Кут Хуми</w:t>
      </w:r>
    </w:p>
    <w:p w:rsidR="009F6B72" w:rsidRDefault="009F6B72" w:rsidP="009F6B72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ab/>
        <w:t xml:space="preserve">           Бутковская Оксана</w:t>
      </w:r>
    </w:p>
    <w:p w:rsidR="009F6B72" w:rsidRDefault="009F6B72" w:rsidP="00556EE9">
      <w:pPr>
        <w:spacing w:after="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</w:p>
    <w:p w:rsidR="009F6B72" w:rsidRDefault="009F6B72" w:rsidP="009F6B72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ab/>
      </w:r>
    </w:p>
    <w:p w:rsidR="009F6B72" w:rsidRPr="009F6B72" w:rsidRDefault="009F6B72" w:rsidP="009F6B72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9F6B72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               19 Синтез Изначально Вышестоящего Отца</w:t>
      </w:r>
    </w:p>
    <w:p w:rsidR="009F6B72" w:rsidRDefault="009F6B72" w:rsidP="009F6B72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</w:p>
    <w:p w:rsidR="009F6B72" w:rsidRPr="009F6B72" w:rsidRDefault="009F6B72" w:rsidP="009F6B72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9F6B7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               </w:t>
      </w:r>
      <w:r w:rsidRPr="009F6B7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       2021-05-08-09, ИВДИВО Житомир, г.Боярка</w:t>
      </w:r>
    </w:p>
    <w:p w:rsidR="009F6B72" w:rsidRDefault="009F6B72" w:rsidP="00556EE9">
      <w:pPr>
        <w:spacing w:after="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</w:p>
    <w:p w:rsidR="009F6B72" w:rsidRDefault="009F6B72" w:rsidP="00556EE9">
      <w:pPr>
        <w:spacing w:after="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</w:p>
    <w:p w:rsidR="002D69BC" w:rsidRPr="009F6B72" w:rsidRDefault="009F6B72" w:rsidP="00556E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110F05" w:rsidRPr="009F6B72">
        <w:rPr>
          <w:rFonts w:ascii="Times New Roman" w:hAnsi="Times New Roman" w:cs="Times New Roman"/>
          <w:b/>
          <w:sz w:val="24"/>
          <w:szCs w:val="24"/>
        </w:rPr>
        <w:t>Краткое содержание.</w:t>
      </w:r>
    </w:p>
    <w:p w:rsidR="00FE2B79" w:rsidRPr="00F56226" w:rsidRDefault="00FE2B79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17E" w:rsidRPr="00F56226" w:rsidRDefault="00E6217E" w:rsidP="00556E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226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FE2B79" w:rsidRPr="00F56226" w:rsidRDefault="00FE2B79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19 Синтез – это ещё и Синтез Метагалактического Вершения</w:t>
      </w:r>
    </w:p>
    <w:p w:rsidR="002D69BC" w:rsidRPr="00F56226" w:rsidRDefault="00FE2B79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Посвящённый входит в люб</w:t>
      </w:r>
      <w:r w:rsidR="001046A9" w:rsidRPr="00F56226">
        <w:rPr>
          <w:rFonts w:ascii="Times New Roman" w:hAnsi="Times New Roman" w:cs="Times New Roman"/>
          <w:sz w:val="24"/>
          <w:szCs w:val="24"/>
        </w:rPr>
        <w:t>ую свою реализацию в координации</w:t>
      </w:r>
      <w:r w:rsidRPr="00F56226">
        <w:rPr>
          <w:rFonts w:ascii="Times New Roman" w:hAnsi="Times New Roman" w:cs="Times New Roman"/>
          <w:sz w:val="24"/>
          <w:szCs w:val="24"/>
        </w:rPr>
        <w:t xml:space="preserve"> с Владыками. Правило хорошего тона – в подготовке к любому мероприятию нет необходимости различать: это – высокое нечто, а это – мирское. Давайте увидим, что с точки зрения Мира Отца</w:t>
      </w:r>
      <w:r w:rsidR="002D69BC" w:rsidRPr="00F56226">
        <w:rPr>
          <w:rFonts w:ascii="Times New Roman" w:hAnsi="Times New Roman" w:cs="Times New Roman"/>
          <w:sz w:val="24"/>
          <w:szCs w:val="24"/>
        </w:rPr>
        <w:t xml:space="preserve"> всё мирское – метагалактическое.</w:t>
      </w:r>
    </w:p>
    <w:p w:rsidR="002D69BC" w:rsidRPr="00F56226" w:rsidRDefault="00FE2B79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 При этом мы будем акцентировать внимание и на внутренний мир, и на внешний мир, как явление </w:t>
      </w:r>
      <w:r w:rsidR="007C17C4" w:rsidRPr="00F56226">
        <w:rPr>
          <w:rFonts w:ascii="Times New Roman" w:hAnsi="Times New Roman" w:cs="Times New Roman"/>
          <w:sz w:val="24"/>
          <w:szCs w:val="24"/>
        </w:rPr>
        <w:t xml:space="preserve">метагалактичности. И здесь нужно искать тот баланс, тот равновесный синтез, когда рождается целостность </w:t>
      </w:r>
      <w:r w:rsidR="00BB71A3" w:rsidRPr="00F56226">
        <w:rPr>
          <w:rFonts w:ascii="Times New Roman" w:hAnsi="Times New Roman" w:cs="Times New Roman"/>
          <w:sz w:val="24"/>
          <w:szCs w:val="24"/>
        </w:rPr>
        <w:t xml:space="preserve">внутреннего и внешнего начала. </w:t>
      </w:r>
    </w:p>
    <w:p w:rsidR="0022024D" w:rsidRPr="00F56226" w:rsidRDefault="0022024D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Мир всех творится миром каждого. Ракурс служебности, служаще</w:t>
      </w:r>
      <w:r w:rsidR="00BB71A3" w:rsidRPr="00F56226">
        <w:rPr>
          <w:rFonts w:ascii="Times New Roman" w:hAnsi="Times New Roman" w:cs="Times New Roman"/>
          <w:sz w:val="24"/>
          <w:szCs w:val="24"/>
        </w:rPr>
        <w:t>-</w:t>
      </w:r>
      <w:r w:rsidRPr="00F56226">
        <w:rPr>
          <w:rFonts w:ascii="Times New Roman" w:hAnsi="Times New Roman" w:cs="Times New Roman"/>
          <w:sz w:val="24"/>
          <w:szCs w:val="24"/>
        </w:rPr>
        <w:t>чести.</w:t>
      </w:r>
    </w:p>
    <w:p w:rsidR="0022024D" w:rsidRPr="00F56226" w:rsidRDefault="0022024D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Посвящённый в любых мероприятиях не разделимо понятие на ту и эту жизнь, на до и после.</w:t>
      </w:r>
    </w:p>
    <w:p w:rsidR="0022024D" w:rsidRPr="00F56226" w:rsidRDefault="0022024D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Эпоха открытости, спрятаться особо не спрячешься. Потому, что всё твоё </w:t>
      </w:r>
      <w:r w:rsidR="007427EC" w:rsidRPr="00F56226">
        <w:rPr>
          <w:rFonts w:ascii="Times New Roman" w:hAnsi="Times New Roman" w:cs="Times New Roman"/>
          <w:sz w:val="24"/>
          <w:szCs w:val="24"/>
        </w:rPr>
        <w:t xml:space="preserve">- </w:t>
      </w:r>
      <w:r w:rsidR="001046A9" w:rsidRPr="00F56226">
        <w:rPr>
          <w:rFonts w:ascii="Times New Roman" w:hAnsi="Times New Roman" w:cs="Times New Roman"/>
          <w:sz w:val="24"/>
          <w:szCs w:val="24"/>
        </w:rPr>
        <w:t xml:space="preserve">в тебе. Всё, </w:t>
      </w:r>
      <w:r w:rsidRPr="00F56226">
        <w:rPr>
          <w:rFonts w:ascii="Times New Roman" w:hAnsi="Times New Roman" w:cs="Times New Roman"/>
          <w:sz w:val="24"/>
          <w:szCs w:val="24"/>
        </w:rPr>
        <w:t xml:space="preserve"> что есть наше</w:t>
      </w:r>
      <w:r w:rsidR="001046A9" w:rsidRPr="00F56226">
        <w:rPr>
          <w:rFonts w:ascii="Times New Roman" w:hAnsi="Times New Roman" w:cs="Times New Roman"/>
          <w:sz w:val="24"/>
          <w:szCs w:val="24"/>
        </w:rPr>
        <w:t>,</w:t>
      </w:r>
      <w:r w:rsidRPr="00F56226">
        <w:rPr>
          <w:rFonts w:ascii="Times New Roman" w:hAnsi="Times New Roman" w:cs="Times New Roman"/>
          <w:sz w:val="24"/>
          <w:szCs w:val="24"/>
        </w:rPr>
        <w:t xml:space="preserve"> никуда не девается, пахтается вокруг нас. </w:t>
      </w:r>
    </w:p>
    <w:p w:rsidR="00C57D9C" w:rsidRPr="00F56226" w:rsidRDefault="00C57D9C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Та или иная деятельность предполагает </w:t>
      </w:r>
      <w:r w:rsidR="00C5231B" w:rsidRPr="00F56226">
        <w:rPr>
          <w:rFonts w:ascii="Times New Roman" w:hAnsi="Times New Roman" w:cs="Times New Roman"/>
          <w:sz w:val="24"/>
          <w:szCs w:val="24"/>
        </w:rPr>
        <w:t xml:space="preserve"> иерархизированность духа каждого из нас.</w:t>
      </w:r>
    </w:p>
    <w:p w:rsidR="00C5231B" w:rsidRPr="00F56226" w:rsidRDefault="00C5231B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Тот потенциал, которым мы владеем, нам ну</w:t>
      </w:r>
      <w:r w:rsidR="00860050" w:rsidRPr="00F56226">
        <w:rPr>
          <w:rFonts w:ascii="Times New Roman" w:hAnsi="Times New Roman" w:cs="Times New Roman"/>
          <w:sz w:val="24"/>
          <w:szCs w:val="24"/>
        </w:rPr>
        <w:t xml:space="preserve">жно тренироваться им пахтаться, разработаться, развернуться. </w:t>
      </w:r>
    </w:p>
    <w:p w:rsidR="00860050" w:rsidRPr="00F56226" w:rsidRDefault="00860050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Третьи Синтеза всегда связаны с материей, определённых явлений в материи. </w:t>
      </w:r>
    </w:p>
    <w:p w:rsidR="00A764B4" w:rsidRPr="00F56226" w:rsidRDefault="00860050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19 Синтезом мы будем входить в такое понятие как Чувствознание, как интуитивное сканирование окружающего пространства.  Человек-обыватель бытует в среде устойчивого, стабильного развития. В психологии обывателя есть определённая конфликтность с точки зрения восприятия окружающего мира</w:t>
      </w:r>
      <w:r w:rsidR="00A764B4" w:rsidRPr="00F56226">
        <w:rPr>
          <w:rFonts w:ascii="Times New Roman" w:hAnsi="Times New Roman" w:cs="Times New Roman"/>
          <w:sz w:val="24"/>
          <w:szCs w:val="24"/>
        </w:rPr>
        <w:t>: с одной стороны, хочется стабильности и покоя</w:t>
      </w:r>
    </w:p>
    <w:p w:rsidR="00A764B4" w:rsidRPr="00F56226" w:rsidRDefault="00A764B4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Активная гражданственная позиция для чего, для кого?</w:t>
      </w:r>
    </w:p>
    <w:p w:rsidR="00A764B4" w:rsidRPr="00F56226" w:rsidRDefault="00A764B4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Чтобы выстраивать определённый уклад ми</w:t>
      </w:r>
      <w:r w:rsidR="0000277C" w:rsidRPr="00F56226">
        <w:rPr>
          <w:rFonts w:ascii="Times New Roman" w:hAnsi="Times New Roman" w:cs="Times New Roman"/>
          <w:sz w:val="24"/>
          <w:szCs w:val="24"/>
        </w:rPr>
        <w:t>ро</w:t>
      </w:r>
      <w:r w:rsidRPr="00F56226">
        <w:rPr>
          <w:rFonts w:ascii="Times New Roman" w:hAnsi="Times New Roman" w:cs="Times New Roman"/>
          <w:sz w:val="24"/>
          <w:szCs w:val="24"/>
        </w:rPr>
        <w:t xml:space="preserve">порядка, в котором мы совместно бытуем. </w:t>
      </w:r>
    </w:p>
    <w:p w:rsidR="00A764B4" w:rsidRPr="00F56226" w:rsidRDefault="00A764B4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Система пытается восстановить то качество, которое характерно данной системе. Сама по себе система живёт множеством взаимо-организованных связей разных элементов между собой. Но в зависимости от того, как  эти элементы организованы между собой, такой порядок мира и обеспечен. </w:t>
      </w:r>
    </w:p>
    <w:p w:rsidR="007427EC" w:rsidRPr="00F56226" w:rsidRDefault="007427EC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Когда мы входим в противовес самой системе, есть два варианта: или система тебя выживает для того, чтобы сохранить жизненность той системы, которая уже существует. И здесь </w:t>
      </w:r>
      <w:r w:rsidR="00A764B4" w:rsidRPr="00F56226"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F56226">
        <w:rPr>
          <w:rFonts w:ascii="Times New Roman" w:hAnsi="Times New Roman" w:cs="Times New Roman"/>
          <w:sz w:val="24"/>
          <w:szCs w:val="24"/>
        </w:rPr>
        <w:t xml:space="preserve">сохранения материи. Потому что, 50 процентов </w:t>
      </w:r>
      <w:r w:rsidR="00A764B4" w:rsidRPr="00F56226">
        <w:rPr>
          <w:rFonts w:ascii="Times New Roman" w:hAnsi="Times New Roman" w:cs="Times New Roman"/>
          <w:sz w:val="24"/>
          <w:szCs w:val="24"/>
        </w:rPr>
        <w:t xml:space="preserve"> </w:t>
      </w:r>
      <w:r w:rsidRPr="00F56226">
        <w:rPr>
          <w:rFonts w:ascii="Times New Roman" w:hAnsi="Times New Roman" w:cs="Times New Roman"/>
          <w:sz w:val="24"/>
          <w:szCs w:val="24"/>
        </w:rPr>
        <w:t xml:space="preserve">плюс один работает на то, чтобы условия стабильного и устойчивого развития были всегда в любых вариациях для любых явлений, для любой формы жизни, для любого типа жизни, для любого процесса. </w:t>
      </w:r>
      <w:r w:rsidRPr="00F56226">
        <w:rPr>
          <w:rFonts w:ascii="Times New Roman" w:hAnsi="Times New Roman" w:cs="Times New Roman"/>
          <w:sz w:val="24"/>
          <w:szCs w:val="24"/>
        </w:rPr>
        <w:lastRenderedPageBreak/>
        <w:t>В процессе вечности мы не н</w:t>
      </w:r>
      <w:r w:rsidR="00840FE6" w:rsidRPr="00F56226">
        <w:rPr>
          <w:rFonts w:ascii="Times New Roman" w:hAnsi="Times New Roman" w:cs="Times New Roman"/>
          <w:sz w:val="24"/>
          <w:szCs w:val="24"/>
        </w:rPr>
        <w:t xml:space="preserve">аблюдаем изменений, но они есть, в любом случае. Просто у нас динамика не так высока, и мы 25 –й кадр не успеваем замечать. </w:t>
      </w:r>
    </w:p>
    <w:p w:rsidR="00A764B4" w:rsidRPr="00F56226" w:rsidRDefault="00A764B4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 Эффект соревновательный</w:t>
      </w:r>
      <w:r w:rsidR="00C26D85" w:rsidRPr="00F56226">
        <w:rPr>
          <w:rFonts w:ascii="Times New Roman" w:hAnsi="Times New Roman" w:cs="Times New Roman"/>
          <w:sz w:val="24"/>
          <w:szCs w:val="24"/>
        </w:rPr>
        <w:t xml:space="preserve">, борьбы … </w:t>
      </w:r>
      <w:r w:rsidR="00840FE6" w:rsidRPr="00F56226">
        <w:rPr>
          <w:rFonts w:ascii="Times New Roman" w:hAnsi="Times New Roman" w:cs="Times New Roman"/>
          <w:sz w:val="24"/>
          <w:szCs w:val="24"/>
        </w:rPr>
        <w:t xml:space="preserve">не несёт никаких созидательных эффектов, потому что, предполагается, что вы пытаетесь систему разрушить изнутри. Что делает система? В силу своего сложившегося устойчивого миропорядка она восстанавливает свой миропорядок. </w:t>
      </w:r>
    </w:p>
    <w:p w:rsidR="00AD0C80" w:rsidRPr="00F56226" w:rsidRDefault="00AD0C80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Начиная входить в противовес каким-то</w:t>
      </w:r>
      <w:r w:rsidR="0000277C" w:rsidRPr="00F56226">
        <w:rPr>
          <w:rFonts w:ascii="Times New Roman" w:hAnsi="Times New Roman" w:cs="Times New Roman"/>
          <w:sz w:val="24"/>
          <w:szCs w:val="24"/>
        </w:rPr>
        <w:t xml:space="preserve"> элементам </w:t>
      </w:r>
      <w:r w:rsidRPr="00F56226">
        <w:rPr>
          <w:rFonts w:ascii="Times New Roman" w:hAnsi="Times New Roman" w:cs="Times New Roman"/>
          <w:sz w:val="24"/>
          <w:szCs w:val="24"/>
        </w:rPr>
        <w:t xml:space="preserve"> системы, мы пытаемся разрушить саму систему</w:t>
      </w:r>
      <w:r w:rsidR="0000277C" w:rsidRPr="00F56226">
        <w:rPr>
          <w:rFonts w:ascii="Times New Roman" w:hAnsi="Times New Roman" w:cs="Times New Roman"/>
          <w:sz w:val="24"/>
          <w:szCs w:val="24"/>
        </w:rPr>
        <w:t xml:space="preserve">, преобразовать эту систему. </w:t>
      </w:r>
    </w:p>
    <w:p w:rsidR="006B66EC" w:rsidRPr="00F56226" w:rsidRDefault="006B66EC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Нет у нас навыка мирного внедрения каких-то новых специфик, чтобы система перестраивалась не революционным способом, когда всё взорвём.</w:t>
      </w:r>
    </w:p>
    <w:p w:rsidR="00A462E5" w:rsidRPr="00F56226" w:rsidRDefault="00A462E5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Отсутствием чёткой гражданской позиции система самовосстанавливается. </w:t>
      </w:r>
    </w:p>
    <w:p w:rsidR="003214D3" w:rsidRPr="00F56226" w:rsidRDefault="00A462E5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Любой элемент отражает всю систему. Всё большое отражается в малом. </w:t>
      </w:r>
    </w:p>
    <w:p w:rsidR="00A462E5" w:rsidRPr="00F56226" w:rsidRDefault="003214D3" w:rsidP="00556E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226">
        <w:rPr>
          <w:rFonts w:ascii="Times New Roman" w:hAnsi="Times New Roman" w:cs="Times New Roman"/>
          <w:b/>
          <w:sz w:val="24"/>
          <w:szCs w:val="24"/>
        </w:rPr>
        <w:t xml:space="preserve">Мир всех </w:t>
      </w:r>
      <w:r w:rsidR="00580181" w:rsidRPr="00F562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56226">
        <w:rPr>
          <w:rFonts w:ascii="Times New Roman" w:hAnsi="Times New Roman" w:cs="Times New Roman"/>
          <w:b/>
          <w:sz w:val="24"/>
          <w:szCs w:val="24"/>
        </w:rPr>
        <w:t>миром каждого!</w:t>
      </w:r>
    </w:p>
    <w:p w:rsidR="004F60A6" w:rsidRPr="00F56226" w:rsidRDefault="004F60A6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b/>
          <w:sz w:val="24"/>
          <w:szCs w:val="24"/>
        </w:rPr>
        <w:t xml:space="preserve">Что есмь Жизнь? </w:t>
      </w:r>
      <w:r w:rsidR="00BE0428" w:rsidRPr="00F56226">
        <w:rPr>
          <w:rFonts w:ascii="Times New Roman" w:hAnsi="Times New Roman" w:cs="Times New Roman"/>
          <w:sz w:val="24"/>
          <w:szCs w:val="24"/>
        </w:rPr>
        <w:t>С точки зрения самоорганизации есть множество спектров.</w:t>
      </w:r>
      <w:r w:rsidR="00BE0428" w:rsidRPr="00F56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619" w:rsidRPr="00F56226">
        <w:rPr>
          <w:rFonts w:ascii="Times New Roman" w:hAnsi="Times New Roman" w:cs="Times New Roman"/>
          <w:b/>
          <w:sz w:val="24"/>
          <w:szCs w:val="24"/>
        </w:rPr>
        <w:t xml:space="preserve">Тонкая грань: </w:t>
      </w:r>
      <w:r w:rsidR="00081619" w:rsidRPr="00F56226">
        <w:rPr>
          <w:rFonts w:ascii="Times New Roman" w:hAnsi="Times New Roman" w:cs="Times New Roman"/>
          <w:sz w:val="24"/>
          <w:szCs w:val="24"/>
        </w:rPr>
        <w:t xml:space="preserve">определённая информация и потеря огня. Связь разрывается. </w:t>
      </w:r>
    </w:p>
    <w:p w:rsidR="00081619" w:rsidRPr="00F56226" w:rsidRDefault="00081619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Явление Жизни Огнём и Синтезом  – срабатывает эффект репликационности. </w:t>
      </w:r>
    </w:p>
    <w:p w:rsidR="00C26D85" w:rsidRPr="00F56226" w:rsidRDefault="00C26D85" w:rsidP="00556E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45" w:rsidRPr="00F56226" w:rsidRDefault="0045012E" w:rsidP="00556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02:06:34–02:44:13  </w:t>
      </w:r>
      <w:r w:rsidR="00C57D9C" w:rsidRPr="00F56226">
        <w:rPr>
          <w:rFonts w:ascii="Times New Roman" w:hAnsi="Times New Roman" w:cs="Times New Roman"/>
          <w:b/>
          <w:i/>
          <w:sz w:val="24"/>
          <w:szCs w:val="24"/>
        </w:rPr>
        <w:t>Практика 1.</w:t>
      </w:r>
      <w:r w:rsidR="00C26D85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2D45" w:rsidRPr="00F56226">
        <w:rPr>
          <w:rFonts w:ascii="Times New Roman" w:hAnsi="Times New Roman" w:cs="Times New Roman"/>
          <w:b/>
          <w:i/>
          <w:sz w:val="24"/>
          <w:szCs w:val="24"/>
        </w:rPr>
        <w:t>Стяжание Огня 19 Синтеза в восьмеричном явлении</w:t>
      </w:r>
      <w:r w:rsidR="00552D45" w:rsidRPr="00F56226">
        <w:rPr>
          <w:rFonts w:ascii="Times New Roman" w:hAnsi="Times New Roman" w:cs="Times New Roman"/>
          <w:i/>
          <w:sz w:val="24"/>
          <w:szCs w:val="24"/>
        </w:rPr>
        <w:t>.</w:t>
      </w:r>
      <w:r w:rsidR="007978F2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52D45" w:rsidRPr="00F56226" w:rsidRDefault="00552D45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b/>
          <w:i/>
          <w:sz w:val="24"/>
          <w:szCs w:val="24"/>
        </w:rPr>
        <w:t>Комментарии перед практикой</w:t>
      </w:r>
      <w:r w:rsidRPr="00F56226">
        <w:rPr>
          <w:rFonts w:ascii="Times New Roman" w:hAnsi="Times New Roman" w:cs="Times New Roman"/>
          <w:sz w:val="24"/>
          <w:szCs w:val="24"/>
        </w:rPr>
        <w:t>:</w:t>
      </w:r>
    </w:p>
    <w:p w:rsidR="00C57D9C" w:rsidRPr="00F56226" w:rsidRDefault="00C26D85" w:rsidP="00556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226">
        <w:rPr>
          <w:rFonts w:ascii="Times New Roman" w:hAnsi="Times New Roman" w:cs="Times New Roman"/>
          <w:i/>
          <w:sz w:val="24"/>
          <w:szCs w:val="24"/>
        </w:rPr>
        <w:t xml:space="preserve">Территория пробуждения. </w:t>
      </w:r>
    </w:p>
    <w:p w:rsidR="00967380" w:rsidRPr="00F56226" w:rsidRDefault="00967380" w:rsidP="00556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226">
        <w:rPr>
          <w:rFonts w:ascii="Times New Roman" w:hAnsi="Times New Roman" w:cs="Times New Roman"/>
          <w:i/>
          <w:sz w:val="24"/>
          <w:szCs w:val="24"/>
        </w:rPr>
        <w:t>Обратите внимание, что к</w:t>
      </w:r>
      <w:r w:rsidR="00C26D85" w:rsidRPr="00F56226">
        <w:rPr>
          <w:rFonts w:ascii="Times New Roman" w:hAnsi="Times New Roman" w:cs="Times New Roman"/>
          <w:i/>
          <w:sz w:val="24"/>
          <w:szCs w:val="24"/>
        </w:rPr>
        <w:t xml:space="preserve">онтекст </w:t>
      </w:r>
      <w:r w:rsidRPr="00F56226">
        <w:rPr>
          <w:rFonts w:ascii="Times New Roman" w:hAnsi="Times New Roman" w:cs="Times New Roman"/>
          <w:i/>
          <w:sz w:val="24"/>
          <w:szCs w:val="24"/>
        </w:rPr>
        <w:t xml:space="preserve">того </w:t>
      </w:r>
      <w:r w:rsidR="00C26D85" w:rsidRPr="00F56226">
        <w:rPr>
          <w:rFonts w:ascii="Times New Roman" w:hAnsi="Times New Roman" w:cs="Times New Roman"/>
          <w:i/>
          <w:sz w:val="24"/>
          <w:szCs w:val="24"/>
        </w:rPr>
        <w:t xml:space="preserve">территориального служения – </w:t>
      </w:r>
      <w:r w:rsidRPr="00F56226">
        <w:rPr>
          <w:rFonts w:ascii="Times New Roman" w:hAnsi="Times New Roman" w:cs="Times New Roman"/>
          <w:i/>
          <w:sz w:val="24"/>
          <w:szCs w:val="24"/>
        </w:rPr>
        <w:t>это умение пробудить  в себе интерес… потому, что это территория пробуждения.</w:t>
      </w:r>
    </w:p>
    <w:p w:rsidR="00967380" w:rsidRPr="00F56226" w:rsidRDefault="00967380" w:rsidP="00556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226">
        <w:rPr>
          <w:rFonts w:ascii="Times New Roman" w:hAnsi="Times New Roman" w:cs="Times New Roman"/>
          <w:i/>
          <w:sz w:val="24"/>
          <w:szCs w:val="24"/>
        </w:rPr>
        <w:t xml:space="preserve">Если мы сами потухшие и уснувшие, что мы можем пробудить? Что мы можем вызвать? В чём тогда …Тогда давайте к духу патриотизма взывать тогда. Что вы хорошего сделали для Украины? Долг платежом красен. </w:t>
      </w:r>
    </w:p>
    <w:p w:rsidR="00BC4DF6" w:rsidRPr="00F56226" w:rsidRDefault="00967380" w:rsidP="00556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226">
        <w:rPr>
          <w:rFonts w:ascii="Times New Roman" w:hAnsi="Times New Roman" w:cs="Times New Roman"/>
          <w:i/>
          <w:sz w:val="24"/>
          <w:szCs w:val="24"/>
        </w:rPr>
        <w:t>Ценность, целесообразность…</w:t>
      </w:r>
      <w:r w:rsidR="00BC4DF6" w:rsidRPr="00F56226">
        <w:rPr>
          <w:rFonts w:ascii="Times New Roman" w:hAnsi="Times New Roman" w:cs="Times New Roman"/>
          <w:i/>
          <w:sz w:val="24"/>
          <w:szCs w:val="24"/>
        </w:rPr>
        <w:t xml:space="preserve"> не суть важно, чем вы пробуждаетесь в этом явлении.</w:t>
      </w:r>
    </w:p>
    <w:p w:rsidR="00C26D85" w:rsidRPr="00F56226" w:rsidRDefault="00BC4DF6" w:rsidP="00556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226">
        <w:rPr>
          <w:rFonts w:ascii="Times New Roman" w:hAnsi="Times New Roman" w:cs="Times New Roman"/>
          <w:i/>
          <w:sz w:val="24"/>
          <w:szCs w:val="24"/>
        </w:rPr>
        <w:t xml:space="preserve">Пробуждённость к чему-либо, вот тот интерес, та  живость, которая в вас начинает бурлить, она предполагает бурление огня жизни. И тогда реакция материи – на огонь жизни. Тогда идёт процесс претворения материи, преображения материи. Это – ключевой момент служения нас, как человеков в данной территории жизни. Потому, что мы здесь живём. </w:t>
      </w:r>
      <w:r w:rsidR="00552D45" w:rsidRPr="00F562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2D45" w:rsidRPr="00F56226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C26D85" w:rsidRPr="00F56226">
        <w:rPr>
          <w:rFonts w:ascii="Times New Roman" w:hAnsi="Times New Roman" w:cs="Times New Roman"/>
          <w:b/>
          <w:i/>
          <w:sz w:val="24"/>
          <w:szCs w:val="24"/>
        </w:rPr>
        <w:t>де родился, там сгодился.</w:t>
      </w:r>
      <w:r w:rsidR="00C26D85" w:rsidRPr="00F562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5411" w:rsidRPr="00F56226">
        <w:rPr>
          <w:rFonts w:ascii="Times New Roman" w:hAnsi="Times New Roman" w:cs="Times New Roman"/>
          <w:b/>
          <w:i/>
          <w:sz w:val="24"/>
          <w:szCs w:val="24"/>
        </w:rPr>
        <w:t>Это – чисто Материнский контекст!!</w:t>
      </w:r>
      <w:r w:rsidR="004D5411" w:rsidRPr="00F562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D85" w:rsidRPr="00F56226">
        <w:rPr>
          <w:rFonts w:ascii="Times New Roman" w:hAnsi="Times New Roman" w:cs="Times New Roman"/>
          <w:i/>
          <w:sz w:val="24"/>
          <w:szCs w:val="24"/>
        </w:rPr>
        <w:t xml:space="preserve">Это – </w:t>
      </w:r>
      <w:r w:rsidR="004D5411" w:rsidRPr="00F56226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="00C26D85" w:rsidRPr="00F56226">
        <w:rPr>
          <w:rFonts w:ascii="Times New Roman" w:hAnsi="Times New Roman" w:cs="Times New Roman"/>
          <w:i/>
          <w:sz w:val="24"/>
          <w:szCs w:val="24"/>
        </w:rPr>
        <w:t xml:space="preserve">служение. </w:t>
      </w:r>
      <w:r w:rsidR="004D5411" w:rsidRPr="00F56226">
        <w:rPr>
          <w:rFonts w:ascii="Times New Roman" w:hAnsi="Times New Roman" w:cs="Times New Roman"/>
          <w:i/>
          <w:sz w:val="24"/>
          <w:szCs w:val="24"/>
        </w:rPr>
        <w:t>Пробуждаясь всей ценностью Жизни!</w:t>
      </w:r>
    </w:p>
    <w:p w:rsidR="00916937" w:rsidRPr="00F56226" w:rsidRDefault="00916937" w:rsidP="00556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226">
        <w:rPr>
          <w:rFonts w:ascii="Times New Roman" w:hAnsi="Times New Roman" w:cs="Times New Roman"/>
          <w:i/>
          <w:sz w:val="24"/>
          <w:szCs w:val="24"/>
        </w:rPr>
        <w:t>Если вы не видите собственных целей, войдите в замысел Отца, в Его целесообразность.</w:t>
      </w:r>
    </w:p>
    <w:p w:rsidR="00916937" w:rsidRPr="00F56226" w:rsidRDefault="00916937" w:rsidP="00556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226">
        <w:rPr>
          <w:rFonts w:ascii="Times New Roman" w:hAnsi="Times New Roman" w:cs="Times New Roman"/>
          <w:i/>
          <w:sz w:val="24"/>
          <w:szCs w:val="24"/>
        </w:rPr>
        <w:t>Взаимо-организуясь Единицей Жизни Изначально Вышестоящим Отцом.</w:t>
      </w:r>
    </w:p>
    <w:p w:rsidR="0076494A" w:rsidRPr="00F56226" w:rsidRDefault="0076494A" w:rsidP="00556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226">
        <w:rPr>
          <w:rFonts w:ascii="Times New Roman" w:hAnsi="Times New Roman" w:cs="Times New Roman"/>
          <w:i/>
          <w:sz w:val="24"/>
          <w:szCs w:val="24"/>
        </w:rPr>
        <w:t xml:space="preserve">В синтезе: Компетенции, достижения, подготовки, реализации каждого из нас. </w:t>
      </w:r>
    </w:p>
    <w:p w:rsidR="00552D45" w:rsidRPr="00F56226" w:rsidRDefault="00552D45" w:rsidP="00556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226">
        <w:rPr>
          <w:rFonts w:ascii="Times New Roman" w:hAnsi="Times New Roman" w:cs="Times New Roman"/>
          <w:b/>
          <w:i/>
          <w:sz w:val="24"/>
          <w:szCs w:val="24"/>
        </w:rPr>
        <w:t>Комментарии после практики</w:t>
      </w:r>
      <w:r w:rsidRPr="00F56226">
        <w:rPr>
          <w:rFonts w:ascii="Times New Roman" w:hAnsi="Times New Roman" w:cs="Times New Roman"/>
          <w:i/>
          <w:sz w:val="24"/>
          <w:szCs w:val="24"/>
        </w:rPr>
        <w:t xml:space="preserve">: развернуть ядро каждого синтеза в восьмеричное явление. Восемь </w:t>
      </w:r>
      <w:r w:rsidR="0045012E">
        <w:rPr>
          <w:rFonts w:ascii="Times New Roman" w:hAnsi="Times New Roman" w:cs="Times New Roman"/>
          <w:i/>
          <w:sz w:val="24"/>
          <w:szCs w:val="24"/>
        </w:rPr>
        <w:t>ядер синтеза – из каждого Ядра С</w:t>
      </w:r>
      <w:r w:rsidRPr="00F56226">
        <w:rPr>
          <w:rFonts w:ascii="Times New Roman" w:hAnsi="Times New Roman" w:cs="Times New Roman"/>
          <w:i/>
          <w:sz w:val="24"/>
          <w:szCs w:val="24"/>
        </w:rPr>
        <w:t xml:space="preserve">интеза. </w:t>
      </w:r>
    </w:p>
    <w:p w:rsidR="00552D45" w:rsidRPr="00F56226" w:rsidRDefault="00552D45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D45" w:rsidRPr="00F56226" w:rsidRDefault="00552D45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Смена образов, преображение. Есть привычка использования ресурсов, но нет </w:t>
      </w:r>
    </w:p>
    <w:p w:rsidR="00552D45" w:rsidRPr="00F56226" w:rsidRDefault="00552D45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Когда я этим есмь, я этим бытую. То есть, вокруг меня организовывается та</w:t>
      </w:r>
      <w:r w:rsidR="006B1F1E" w:rsidRPr="00F56226">
        <w:rPr>
          <w:rFonts w:ascii="Times New Roman" w:hAnsi="Times New Roman" w:cs="Times New Roman"/>
          <w:sz w:val="24"/>
          <w:szCs w:val="24"/>
        </w:rPr>
        <w:t>к</w:t>
      </w:r>
      <w:r w:rsidRPr="00F56226">
        <w:rPr>
          <w:rFonts w:ascii="Times New Roman" w:hAnsi="Times New Roman" w:cs="Times New Roman"/>
          <w:sz w:val="24"/>
          <w:szCs w:val="24"/>
        </w:rPr>
        <w:t xml:space="preserve">ой мир бытия. </w:t>
      </w:r>
      <w:r w:rsidR="006B1F1E" w:rsidRPr="00F56226">
        <w:rPr>
          <w:rFonts w:ascii="Times New Roman" w:hAnsi="Times New Roman" w:cs="Times New Roman"/>
          <w:sz w:val="24"/>
          <w:szCs w:val="24"/>
        </w:rPr>
        <w:t>Но если я только потребляю, я организован только на внешние условия, на внешний мир. Не потребить, а быть. И вот когда ты этим быть, трансформация происходит, условия могут поменяться в считанные доли, минуты, мгновения. То есть, событие есть, а вот уже его нет. Оно рассосалось. Потому, что потерялось основание. То есть, изменённость природы внутреннего мира происходит.</w:t>
      </w:r>
    </w:p>
    <w:p w:rsidR="00E6217E" w:rsidRPr="0045012E" w:rsidRDefault="0045012E" w:rsidP="00556E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226">
        <w:rPr>
          <w:rFonts w:ascii="Times New Roman" w:hAnsi="Times New Roman" w:cs="Times New Roman"/>
          <w:b/>
          <w:i/>
          <w:sz w:val="24"/>
          <w:szCs w:val="24"/>
        </w:rPr>
        <w:t>03:52:49–04:23:50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7D9C" w:rsidRPr="00F56226">
        <w:rPr>
          <w:rFonts w:ascii="Times New Roman" w:hAnsi="Times New Roman" w:cs="Times New Roman"/>
          <w:b/>
          <w:i/>
          <w:sz w:val="24"/>
          <w:szCs w:val="24"/>
        </w:rPr>
        <w:t>Практика 2.</w:t>
      </w:r>
      <w:r w:rsidR="006B1F1E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2D45" w:rsidRPr="00F56226">
        <w:rPr>
          <w:rFonts w:ascii="Times New Roman" w:hAnsi="Times New Roman" w:cs="Times New Roman"/>
          <w:b/>
          <w:i/>
          <w:sz w:val="24"/>
          <w:szCs w:val="24"/>
        </w:rPr>
        <w:t>Стяжание 16-ти фундаментальностей</w:t>
      </w:r>
      <w:r w:rsidR="009F07DF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, как основы </w:t>
      </w:r>
      <w:r w:rsidR="006B1F1E" w:rsidRPr="00F56226">
        <w:rPr>
          <w:rFonts w:ascii="Times New Roman" w:hAnsi="Times New Roman" w:cs="Times New Roman"/>
          <w:b/>
          <w:i/>
          <w:sz w:val="24"/>
          <w:szCs w:val="24"/>
        </w:rPr>
        <w:t>самоорганизации внутреннего мира каждого.</w:t>
      </w:r>
      <w:r w:rsidR="007978F2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5012E" w:rsidRDefault="0045012E" w:rsidP="00556E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7E" w:rsidRPr="00F56226" w:rsidRDefault="00E6217E" w:rsidP="00556E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226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E6217E" w:rsidRPr="00F56226" w:rsidRDefault="00E6217E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Система предполагает упорядоченность, взаимоорганизует порядок, как таковой.</w:t>
      </w:r>
    </w:p>
    <w:p w:rsidR="00E6217E" w:rsidRPr="00F56226" w:rsidRDefault="00E6217E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Самоорганизация работает в сложных системах.</w:t>
      </w:r>
    </w:p>
    <w:p w:rsidR="00BA479B" w:rsidRPr="00F56226" w:rsidRDefault="00BA479B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Вхождение в иную парадигму мышления.</w:t>
      </w:r>
    </w:p>
    <w:p w:rsidR="00BA479B" w:rsidRPr="00F56226" w:rsidRDefault="00BA479B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Система из 4-х Начал:</w:t>
      </w:r>
    </w:p>
    <w:p w:rsidR="00BA479B" w:rsidRPr="00F56226" w:rsidRDefault="00BA479B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1. Среда, природа бытия.</w:t>
      </w:r>
    </w:p>
    <w:p w:rsidR="00BA479B" w:rsidRPr="00F56226" w:rsidRDefault="00BA479B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2. Философскость, умение объединять, оперирование 64-я частностями, от Движения до Синтеза.</w:t>
      </w:r>
    </w:p>
    <w:p w:rsidR="00BA479B" w:rsidRPr="00F56226" w:rsidRDefault="00BA479B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3. Иерархичность, взаимодействие с Иерархами. Организации ИВДИВО.</w:t>
      </w:r>
    </w:p>
    <w:p w:rsidR="00BA479B" w:rsidRPr="00F56226" w:rsidRDefault="00BA479B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4. Светскость, светское общение с ИВОтцом, с ИВАватарами Синтеза.</w:t>
      </w:r>
    </w:p>
    <w:p w:rsidR="00BA479B" w:rsidRPr="00F56226" w:rsidRDefault="00BA479B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Эти четыре принципа как Основа, база философскости или Философии фундаментальностями.</w:t>
      </w:r>
    </w:p>
    <w:p w:rsidR="00BA479B" w:rsidRPr="00F56226" w:rsidRDefault="00BA479B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Системо-образующие начала.</w:t>
      </w:r>
    </w:p>
    <w:p w:rsidR="00BA479B" w:rsidRPr="00F56226" w:rsidRDefault="00BA479B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D9C" w:rsidRPr="00F56226" w:rsidRDefault="0045012E" w:rsidP="00556E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226">
        <w:rPr>
          <w:rFonts w:ascii="Times New Roman" w:hAnsi="Times New Roman" w:cs="Times New Roman"/>
          <w:b/>
          <w:i/>
          <w:sz w:val="24"/>
          <w:szCs w:val="24"/>
        </w:rPr>
        <w:t>01:11:17 –01:23:14.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7D9C" w:rsidRPr="00F56226">
        <w:rPr>
          <w:rFonts w:ascii="Times New Roman" w:hAnsi="Times New Roman" w:cs="Times New Roman"/>
          <w:b/>
          <w:i/>
          <w:sz w:val="24"/>
          <w:szCs w:val="24"/>
        </w:rPr>
        <w:t>Практика 3.</w:t>
      </w:r>
      <w:r w:rsidR="00E6217E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 Стяжание четырёх принципов самоорганизации в 8-ричном явлении Изначально Вышестоящего Отца.</w:t>
      </w:r>
      <w:r w:rsidR="007978F2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6217E" w:rsidRPr="00F56226" w:rsidRDefault="00E6217E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17E" w:rsidRPr="00F56226" w:rsidRDefault="009F6B72" w:rsidP="00556E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6217E" w:rsidRPr="00F56226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DB3C95" w:rsidRPr="00F56226" w:rsidRDefault="00857F5C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Корни нас удерживают в каких-то фиксациях.</w:t>
      </w:r>
    </w:p>
    <w:p w:rsidR="00DB3C95" w:rsidRPr="00F56226" w:rsidRDefault="00DB3C95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Сама по себе война предполагает разрушение основ.</w:t>
      </w:r>
    </w:p>
    <w:p w:rsidR="00DB3C95" w:rsidRPr="00F56226" w:rsidRDefault="00DB3C95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Память, и памятник.</w:t>
      </w:r>
    </w:p>
    <w:p w:rsidR="00DB3C95" w:rsidRPr="00F56226" w:rsidRDefault="00DB3C95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Без смены парадигмы смены не происходит.</w:t>
      </w:r>
    </w:p>
    <w:p w:rsidR="00E6217E" w:rsidRPr="00F56226" w:rsidRDefault="005A7052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Перестройка Д</w:t>
      </w:r>
      <w:r w:rsidR="00857F5C" w:rsidRPr="00F56226">
        <w:rPr>
          <w:rFonts w:ascii="Times New Roman" w:hAnsi="Times New Roman" w:cs="Times New Roman"/>
          <w:sz w:val="24"/>
          <w:szCs w:val="24"/>
        </w:rPr>
        <w:t>уха на другую парадигмальность</w:t>
      </w:r>
      <w:r w:rsidRPr="00F56226">
        <w:rPr>
          <w:rFonts w:ascii="Times New Roman" w:hAnsi="Times New Roman" w:cs="Times New Roman"/>
          <w:sz w:val="24"/>
          <w:szCs w:val="24"/>
        </w:rPr>
        <w:t>: н</w:t>
      </w:r>
      <w:r w:rsidR="00857F5C" w:rsidRPr="00F56226">
        <w:rPr>
          <w:rFonts w:ascii="Times New Roman" w:hAnsi="Times New Roman" w:cs="Times New Roman"/>
          <w:sz w:val="24"/>
          <w:szCs w:val="24"/>
        </w:rPr>
        <w:t>е революционным путём, а внутренним эволюционным.</w:t>
      </w:r>
    </w:p>
    <w:p w:rsidR="007702DA" w:rsidRPr="00F56226" w:rsidRDefault="007702DA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Дух в Огне, Жизнь в Материи. Один из подходов развития духа – это из воплощения в воплощение. С каждым воплощением – это совершенствование форм.</w:t>
      </w:r>
    </w:p>
    <w:p w:rsidR="007702DA" w:rsidRPr="00F56226" w:rsidRDefault="007702DA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Только множеством форм рождается многогранное богатство духа, чем он могущественен. </w:t>
      </w:r>
    </w:p>
    <w:p w:rsidR="00DB3C95" w:rsidRPr="00F56226" w:rsidRDefault="00DB3C95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Тело </w:t>
      </w:r>
      <w:r w:rsidR="00EE0286" w:rsidRPr="00F56226">
        <w:rPr>
          <w:rFonts w:ascii="Times New Roman" w:hAnsi="Times New Roman" w:cs="Times New Roman"/>
          <w:sz w:val="24"/>
          <w:szCs w:val="24"/>
        </w:rPr>
        <w:t xml:space="preserve">– </w:t>
      </w:r>
      <w:r w:rsidRPr="00F56226">
        <w:rPr>
          <w:rFonts w:ascii="Times New Roman" w:hAnsi="Times New Roman" w:cs="Times New Roman"/>
          <w:sz w:val="24"/>
          <w:szCs w:val="24"/>
        </w:rPr>
        <w:t xml:space="preserve">в дело. </w:t>
      </w:r>
    </w:p>
    <w:p w:rsidR="00DB3C95" w:rsidRPr="00F56226" w:rsidRDefault="00DB3C95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Хочу изменений, но меняться не хочу.</w:t>
      </w:r>
    </w:p>
    <w:p w:rsidR="00DB3C95" w:rsidRPr="00F56226" w:rsidRDefault="007702DA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Один смог – реплицируется всем. </w:t>
      </w:r>
    </w:p>
    <w:p w:rsidR="0045012E" w:rsidRDefault="0045012E" w:rsidP="00556E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7D9C" w:rsidRPr="00F56226" w:rsidRDefault="0045012E" w:rsidP="00556E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226">
        <w:rPr>
          <w:rFonts w:ascii="Times New Roman" w:hAnsi="Times New Roman" w:cs="Times New Roman"/>
          <w:b/>
          <w:i/>
          <w:sz w:val="24"/>
          <w:szCs w:val="24"/>
        </w:rPr>
        <w:t>01:51:10 - 02:21:24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7D9C" w:rsidRPr="00F56226">
        <w:rPr>
          <w:rFonts w:ascii="Times New Roman" w:hAnsi="Times New Roman" w:cs="Times New Roman"/>
          <w:b/>
          <w:i/>
          <w:sz w:val="24"/>
          <w:szCs w:val="24"/>
        </w:rPr>
        <w:t>Практика 4.</w:t>
      </w:r>
      <w:r w:rsidR="008D790F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 Стяжание Тонкого Мирового тела Служащего ИВО.</w:t>
      </w:r>
    </w:p>
    <w:p w:rsidR="0099132F" w:rsidRPr="00F56226" w:rsidRDefault="0099132F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Переключённость из чувствознания в мыслетворческий процесс.</w:t>
      </w:r>
    </w:p>
    <w:p w:rsidR="0099132F" w:rsidRPr="00F56226" w:rsidRDefault="0099132F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Меняется элемент – начинает меняться сама система.</w:t>
      </w:r>
    </w:p>
    <w:p w:rsidR="0099132F" w:rsidRPr="00F56226" w:rsidRDefault="0099132F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У нас есть два пути с точки зрения </w:t>
      </w:r>
      <w:r w:rsidR="00B22576" w:rsidRPr="00F56226">
        <w:rPr>
          <w:rFonts w:ascii="Times New Roman" w:hAnsi="Times New Roman" w:cs="Times New Roman"/>
          <w:sz w:val="24"/>
          <w:szCs w:val="24"/>
        </w:rPr>
        <w:t>реализации служения</w:t>
      </w:r>
      <w:r w:rsidRPr="00F56226">
        <w:rPr>
          <w:rFonts w:ascii="Times New Roman" w:hAnsi="Times New Roman" w:cs="Times New Roman"/>
          <w:sz w:val="24"/>
          <w:szCs w:val="24"/>
        </w:rPr>
        <w:t xml:space="preserve">: или организоваться служением в ИВДИВО, или </w:t>
      </w:r>
      <w:r w:rsidR="00B22576" w:rsidRPr="00F56226">
        <w:rPr>
          <w:rFonts w:ascii="Times New Roman" w:hAnsi="Times New Roman" w:cs="Times New Roman"/>
          <w:sz w:val="24"/>
          <w:szCs w:val="24"/>
        </w:rPr>
        <w:t>организоваться служением в Иерархии Планеты Земля, что есть часть ИВДИВО. Только здесь вариант неосознанного служения, когда вас применяют по делу.</w:t>
      </w:r>
      <w:r w:rsidR="003B6EBD" w:rsidRPr="00F56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12E" w:rsidRDefault="0045012E" w:rsidP="00556E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7D9C" w:rsidRPr="00F56226" w:rsidRDefault="0045012E" w:rsidP="00556E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226">
        <w:rPr>
          <w:rFonts w:ascii="Times New Roman" w:hAnsi="Times New Roman" w:cs="Times New Roman"/>
          <w:b/>
          <w:i/>
          <w:sz w:val="24"/>
          <w:szCs w:val="24"/>
        </w:rPr>
        <w:t>02:55:26 - 03:26:04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57D9C" w:rsidRPr="00F56226">
        <w:rPr>
          <w:rFonts w:ascii="Times New Roman" w:hAnsi="Times New Roman" w:cs="Times New Roman"/>
          <w:b/>
          <w:i/>
          <w:sz w:val="24"/>
          <w:szCs w:val="24"/>
        </w:rPr>
        <w:t>Практика 5.</w:t>
      </w:r>
      <w:r w:rsidR="0099132F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 Стяжание Совершенного Голоса Полномочий</w:t>
      </w:r>
      <w:r w:rsidR="003B6EBD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E6217E" w:rsidRPr="00F56226" w:rsidRDefault="00E6217E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7E" w:rsidRPr="00F56226" w:rsidRDefault="009F6B72" w:rsidP="00556E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6217E" w:rsidRPr="00F56226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E6217E" w:rsidRPr="00F56226" w:rsidRDefault="00AC11A2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Эволюция имеет и внутренний</w:t>
      </w:r>
      <w:r w:rsidR="00EE0286" w:rsidRPr="00F56226">
        <w:rPr>
          <w:rFonts w:ascii="Times New Roman" w:hAnsi="Times New Roman" w:cs="Times New Roman"/>
          <w:sz w:val="24"/>
          <w:szCs w:val="24"/>
        </w:rPr>
        <w:t xml:space="preserve"> контекст</w:t>
      </w:r>
      <w:r w:rsidRPr="00F56226">
        <w:rPr>
          <w:rFonts w:ascii="Times New Roman" w:hAnsi="Times New Roman" w:cs="Times New Roman"/>
          <w:sz w:val="24"/>
          <w:szCs w:val="24"/>
        </w:rPr>
        <w:t>, и внешний контекст.</w:t>
      </w:r>
    </w:p>
    <w:p w:rsidR="00EE0286" w:rsidRPr="00F56226" w:rsidRDefault="00AC11A2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Каждый элемент системы отражает всю систему.</w:t>
      </w:r>
    </w:p>
    <w:p w:rsidR="00EE0286" w:rsidRPr="00F56226" w:rsidRDefault="00EE0286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Какой у тебя свет, такой у тебя статус.</w:t>
      </w:r>
    </w:p>
    <w:p w:rsidR="0045012E" w:rsidRDefault="0045012E" w:rsidP="00556E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7D9C" w:rsidRDefault="0045012E" w:rsidP="00556E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226">
        <w:rPr>
          <w:rFonts w:ascii="Times New Roman" w:hAnsi="Times New Roman" w:cs="Times New Roman"/>
          <w:b/>
          <w:i/>
          <w:sz w:val="24"/>
          <w:szCs w:val="24"/>
        </w:rPr>
        <w:lastRenderedPageBreak/>
        <w:t>01:01:21– 01:40:01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57D9C" w:rsidRPr="00F56226">
        <w:rPr>
          <w:rFonts w:ascii="Times New Roman" w:hAnsi="Times New Roman" w:cs="Times New Roman"/>
          <w:b/>
          <w:i/>
          <w:sz w:val="24"/>
          <w:szCs w:val="24"/>
        </w:rPr>
        <w:t>Практика 6.</w:t>
      </w:r>
      <w:r w:rsidR="00EE0286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 Стяжание</w:t>
      </w:r>
      <w:r w:rsidR="00EB6075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 64-рицы совершенного инструмента Изящества</w:t>
      </w:r>
      <w:r w:rsidR="00547CCF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B6075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Стяжание эталонной 64-рицы частностей </w:t>
      </w:r>
      <w:r w:rsidR="001A11F2" w:rsidRPr="00F56226">
        <w:rPr>
          <w:rFonts w:ascii="Times New Roman" w:hAnsi="Times New Roman" w:cs="Times New Roman"/>
          <w:b/>
          <w:i/>
          <w:sz w:val="24"/>
          <w:szCs w:val="24"/>
        </w:rPr>
        <w:t>в разработке совершенного инструмента Изящества. Фундаментальности 16-рицы эволюционного развития внутреннего мира каждого.</w:t>
      </w:r>
      <w:r w:rsidR="00C16D8C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 Стяжание 16-рицы эволюций. </w:t>
      </w:r>
    </w:p>
    <w:p w:rsidR="0045012E" w:rsidRPr="00F56226" w:rsidRDefault="0045012E" w:rsidP="00556E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1A61" w:rsidRPr="00F56226" w:rsidRDefault="00CF1A61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Разработка метагалактичности в разработке данной практикой.</w:t>
      </w:r>
    </w:p>
    <w:p w:rsidR="00CF1A61" w:rsidRPr="00F56226" w:rsidRDefault="00CF1A61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Высокая зна</w:t>
      </w:r>
      <w:r w:rsidR="00481DC0" w:rsidRPr="00F56226">
        <w:rPr>
          <w:rFonts w:ascii="Times New Roman" w:hAnsi="Times New Roman" w:cs="Times New Roman"/>
          <w:sz w:val="24"/>
          <w:szCs w:val="24"/>
        </w:rPr>
        <w:t>чимость горизонтальных связей: Каждый соприкасается со В</w:t>
      </w:r>
      <w:r w:rsidRPr="00F56226">
        <w:rPr>
          <w:rFonts w:ascii="Times New Roman" w:hAnsi="Times New Roman" w:cs="Times New Roman"/>
          <w:sz w:val="24"/>
          <w:szCs w:val="24"/>
        </w:rPr>
        <w:t>сем.</w:t>
      </w:r>
    </w:p>
    <w:p w:rsidR="00CF1A61" w:rsidRPr="00F56226" w:rsidRDefault="00CF1A61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Горизонтальная связь – </w:t>
      </w:r>
      <w:r w:rsidR="00F53F5E" w:rsidRPr="00F56226">
        <w:rPr>
          <w:rFonts w:ascii="Times New Roman" w:hAnsi="Times New Roman" w:cs="Times New Roman"/>
          <w:b/>
          <w:sz w:val="24"/>
          <w:szCs w:val="24"/>
        </w:rPr>
        <w:t>Иерархия Р</w:t>
      </w:r>
      <w:r w:rsidRPr="00F56226">
        <w:rPr>
          <w:rFonts w:ascii="Times New Roman" w:hAnsi="Times New Roman" w:cs="Times New Roman"/>
          <w:b/>
          <w:sz w:val="24"/>
          <w:szCs w:val="24"/>
        </w:rPr>
        <w:t>авных</w:t>
      </w:r>
      <w:r w:rsidRPr="00F562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A61" w:rsidRPr="00F56226" w:rsidRDefault="00CF1A61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Поиск выстраивания конфедеративности со всеми. </w:t>
      </w:r>
      <w:r w:rsidR="00C16D8C" w:rsidRPr="00F56226">
        <w:rPr>
          <w:rFonts w:ascii="Times New Roman" w:hAnsi="Times New Roman" w:cs="Times New Roman"/>
          <w:sz w:val="24"/>
          <w:szCs w:val="24"/>
        </w:rPr>
        <w:t>Равностное сотрудничество с другими – другой контекст организации мира, как нашего коллективного бытия.</w:t>
      </w:r>
    </w:p>
    <w:p w:rsidR="00C16D8C" w:rsidRPr="00F56226" w:rsidRDefault="00C16D8C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401027" w:rsidRPr="00F56226">
        <w:rPr>
          <w:rFonts w:ascii="Times New Roman" w:hAnsi="Times New Roman" w:cs="Times New Roman"/>
          <w:sz w:val="24"/>
          <w:szCs w:val="24"/>
        </w:rPr>
        <w:t>Ипостасности О</w:t>
      </w:r>
      <w:r w:rsidRPr="00F56226">
        <w:rPr>
          <w:rFonts w:ascii="Times New Roman" w:hAnsi="Times New Roman" w:cs="Times New Roman"/>
          <w:sz w:val="24"/>
          <w:szCs w:val="24"/>
        </w:rPr>
        <w:t xml:space="preserve">меги. </w:t>
      </w:r>
    </w:p>
    <w:p w:rsidR="00CF1A61" w:rsidRPr="00F56226" w:rsidRDefault="00CF1A61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Поиск контекста Служения.</w:t>
      </w:r>
    </w:p>
    <w:p w:rsidR="00C16D8C" w:rsidRPr="00F56226" w:rsidRDefault="00C16D8C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 xml:space="preserve">Конфедеративность </w:t>
      </w:r>
      <w:r w:rsidR="00575DE1" w:rsidRPr="00F56226">
        <w:rPr>
          <w:rFonts w:ascii="Times New Roman" w:hAnsi="Times New Roman" w:cs="Times New Roman"/>
          <w:sz w:val="24"/>
          <w:szCs w:val="24"/>
        </w:rPr>
        <w:t>Изначально Вышестоящим ДомОМ</w:t>
      </w:r>
      <w:r w:rsidRPr="00F5622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45012E" w:rsidRDefault="0045012E" w:rsidP="00556E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7D9C" w:rsidRPr="00F56226" w:rsidRDefault="0045012E" w:rsidP="00556E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226">
        <w:rPr>
          <w:rFonts w:ascii="Times New Roman" w:hAnsi="Times New Roman" w:cs="Times New Roman"/>
          <w:b/>
          <w:i/>
          <w:sz w:val="24"/>
          <w:szCs w:val="24"/>
        </w:rPr>
        <w:t>01:51:27 – 02:04:13.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57D9C" w:rsidRPr="00F56226">
        <w:rPr>
          <w:rFonts w:ascii="Times New Roman" w:hAnsi="Times New Roman" w:cs="Times New Roman"/>
          <w:b/>
          <w:i/>
          <w:sz w:val="24"/>
          <w:szCs w:val="24"/>
        </w:rPr>
        <w:t>Практика 7.</w:t>
      </w:r>
      <w:r w:rsidR="00860050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 Итоговая.</w:t>
      </w:r>
      <w:r w:rsidR="00C16D8C"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  Стяжание Стандарта Огня и Синтеза 19 Синтеза ИВО. </w:t>
      </w:r>
    </w:p>
    <w:p w:rsidR="0045012E" w:rsidRDefault="0045012E" w:rsidP="00556E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6D8C" w:rsidRPr="00F56226" w:rsidRDefault="00C16D8C" w:rsidP="00556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226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Рекомендация! </w:t>
      </w:r>
      <w:r w:rsidRPr="00F56226">
        <w:rPr>
          <w:rFonts w:ascii="Times New Roman" w:hAnsi="Times New Roman" w:cs="Times New Roman"/>
          <w:i/>
          <w:sz w:val="24"/>
          <w:szCs w:val="24"/>
        </w:rPr>
        <w:t>Подготовка к МФЧС, стяжание Плана Синтеза у ИВАС в подготовке к МФЧС.</w:t>
      </w:r>
      <w:r w:rsidR="001864E5" w:rsidRPr="00F56226">
        <w:rPr>
          <w:rFonts w:ascii="Times New Roman" w:hAnsi="Times New Roman" w:cs="Times New Roman"/>
          <w:i/>
          <w:sz w:val="24"/>
          <w:szCs w:val="24"/>
        </w:rPr>
        <w:t xml:space="preserve"> Тренироваться и  разрабатываться, поиск практикования инструментами и 16-рицей практик!</w:t>
      </w:r>
    </w:p>
    <w:p w:rsidR="00547CCF" w:rsidRPr="00F56226" w:rsidRDefault="00547CCF" w:rsidP="0055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226">
        <w:rPr>
          <w:rFonts w:ascii="Times New Roman" w:hAnsi="Times New Roman" w:cs="Times New Roman"/>
          <w:sz w:val="24"/>
          <w:szCs w:val="24"/>
        </w:rPr>
        <w:t>Составлено: Сл</w:t>
      </w:r>
      <w:bookmarkStart w:id="0" w:name="_GoBack"/>
      <w:bookmarkEnd w:id="0"/>
      <w:r w:rsidRPr="00F56226">
        <w:rPr>
          <w:rFonts w:ascii="Times New Roman" w:hAnsi="Times New Roman" w:cs="Times New Roman"/>
          <w:sz w:val="24"/>
          <w:szCs w:val="24"/>
        </w:rPr>
        <w:t>ужащий 19 МФЧС Когденко В</w:t>
      </w:r>
      <w:r w:rsidR="00580181" w:rsidRPr="00F56226">
        <w:rPr>
          <w:rFonts w:ascii="Times New Roman" w:hAnsi="Times New Roman" w:cs="Times New Roman"/>
          <w:sz w:val="24"/>
          <w:szCs w:val="24"/>
        </w:rPr>
        <w:t>.</w:t>
      </w:r>
      <w:r w:rsidRPr="00F56226">
        <w:rPr>
          <w:rFonts w:ascii="Times New Roman" w:hAnsi="Times New Roman" w:cs="Times New Roman"/>
          <w:sz w:val="24"/>
          <w:szCs w:val="24"/>
        </w:rPr>
        <w:t>, ИВДИВО 4194167 ИВДИВО-Ц, Житомир.</w:t>
      </w:r>
    </w:p>
    <w:sectPr w:rsidR="00547CCF" w:rsidRPr="00F56226" w:rsidSect="002D69BC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6E" w:rsidRDefault="00887E6E" w:rsidP="009F6B72">
      <w:pPr>
        <w:spacing w:after="0" w:line="240" w:lineRule="auto"/>
      </w:pPr>
      <w:r>
        <w:separator/>
      </w:r>
    </w:p>
  </w:endnote>
  <w:endnote w:type="continuationSeparator" w:id="0">
    <w:p w:rsidR="00887E6E" w:rsidRDefault="00887E6E" w:rsidP="009F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088293"/>
      <w:docPartObj>
        <w:docPartGallery w:val="Page Numbers (Bottom of Page)"/>
        <w:docPartUnique/>
      </w:docPartObj>
    </w:sdtPr>
    <w:sdtContent>
      <w:p w:rsidR="009F6B72" w:rsidRDefault="009F6B7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10">
          <w:rPr>
            <w:noProof/>
          </w:rPr>
          <w:t>4</w:t>
        </w:r>
        <w:r>
          <w:fldChar w:fldCharType="end"/>
        </w:r>
      </w:p>
    </w:sdtContent>
  </w:sdt>
  <w:p w:rsidR="009F6B72" w:rsidRDefault="009F6B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6E" w:rsidRDefault="00887E6E" w:rsidP="009F6B72">
      <w:pPr>
        <w:spacing w:after="0" w:line="240" w:lineRule="auto"/>
      </w:pPr>
      <w:r>
        <w:separator/>
      </w:r>
    </w:p>
  </w:footnote>
  <w:footnote w:type="continuationSeparator" w:id="0">
    <w:p w:rsidR="00887E6E" w:rsidRDefault="00887E6E" w:rsidP="009F6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54"/>
    <w:rsid w:val="0000277C"/>
    <w:rsid w:val="00081619"/>
    <w:rsid w:val="001046A9"/>
    <w:rsid w:val="00110F05"/>
    <w:rsid w:val="001864E5"/>
    <w:rsid w:val="001A11F2"/>
    <w:rsid w:val="0022024D"/>
    <w:rsid w:val="002D69BC"/>
    <w:rsid w:val="003214D3"/>
    <w:rsid w:val="003B6EBD"/>
    <w:rsid w:val="00401027"/>
    <w:rsid w:val="0045012E"/>
    <w:rsid w:val="00481DC0"/>
    <w:rsid w:val="004B08E2"/>
    <w:rsid w:val="004D5411"/>
    <w:rsid w:val="004F60A6"/>
    <w:rsid w:val="0054267D"/>
    <w:rsid w:val="00547CCF"/>
    <w:rsid w:val="00552D45"/>
    <w:rsid w:val="00556EE9"/>
    <w:rsid w:val="00575997"/>
    <w:rsid w:val="00575DE1"/>
    <w:rsid w:val="00580181"/>
    <w:rsid w:val="005928A1"/>
    <w:rsid w:val="005A7052"/>
    <w:rsid w:val="006B1F1E"/>
    <w:rsid w:val="006B66EC"/>
    <w:rsid w:val="007427EC"/>
    <w:rsid w:val="0076494A"/>
    <w:rsid w:val="007702DA"/>
    <w:rsid w:val="007978F2"/>
    <w:rsid w:val="007C17C4"/>
    <w:rsid w:val="00805E98"/>
    <w:rsid w:val="00840FE6"/>
    <w:rsid w:val="00845CEF"/>
    <w:rsid w:val="00857F5C"/>
    <w:rsid w:val="00860050"/>
    <w:rsid w:val="00887E6E"/>
    <w:rsid w:val="008D790F"/>
    <w:rsid w:val="00916937"/>
    <w:rsid w:val="00967380"/>
    <w:rsid w:val="0099132F"/>
    <w:rsid w:val="009F07DF"/>
    <w:rsid w:val="009F6B72"/>
    <w:rsid w:val="00A462E5"/>
    <w:rsid w:val="00A565FF"/>
    <w:rsid w:val="00A764B4"/>
    <w:rsid w:val="00A917D2"/>
    <w:rsid w:val="00AC11A2"/>
    <w:rsid w:val="00AD0C80"/>
    <w:rsid w:val="00B11654"/>
    <w:rsid w:val="00B22576"/>
    <w:rsid w:val="00BA479B"/>
    <w:rsid w:val="00BB71A3"/>
    <w:rsid w:val="00BC4DF6"/>
    <w:rsid w:val="00BE0428"/>
    <w:rsid w:val="00C10858"/>
    <w:rsid w:val="00C16D8C"/>
    <w:rsid w:val="00C26D85"/>
    <w:rsid w:val="00C45810"/>
    <w:rsid w:val="00C5231B"/>
    <w:rsid w:val="00C57D9C"/>
    <w:rsid w:val="00CF1A61"/>
    <w:rsid w:val="00DB3C95"/>
    <w:rsid w:val="00E6217E"/>
    <w:rsid w:val="00E67866"/>
    <w:rsid w:val="00EB6075"/>
    <w:rsid w:val="00EE0286"/>
    <w:rsid w:val="00F53F5E"/>
    <w:rsid w:val="00F56226"/>
    <w:rsid w:val="00F74C68"/>
    <w:rsid w:val="00F81CC7"/>
    <w:rsid w:val="00FA7669"/>
    <w:rsid w:val="00F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B72"/>
  </w:style>
  <w:style w:type="paragraph" w:styleId="a5">
    <w:name w:val="footer"/>
    <w:basedOn w:val="a"/>
    <w:link w:val="a6"/>
    <w:uiPriority w:val="99"/>
    <w:unhideWhenUsed/>
    <w:rsid w:val="009F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B72"/>
  </w:style>
  <w:style w:type="paragraph" w:styleId="a5">
    <w:name w:val="footer"/>
    <w:basedOn w:val="a"/>
    <w:link w:val="a6"/>
    <w:uiPriority w:val="99"/>
    <w:unhideWhenUsed/>
    <w:rsid w:val="009F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51</cp:revision>
  <dcterms:created xsi:type="dcterms:W3CDTF">2021-05-12T07:30:00Z</dcterms:created>
  <dcterms:modified xsi:type="dcterms:W3CDTF">2021-12-14T09:35:00Z</dcterms:modified>
</cp:coreProperties>
</file>